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2F" w:rsidRDefault="0022002F">
      <w:pPr>
        <w:rPr>
          <w:lang w:val="es-AR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jc w:val="center"/>
        <w:rPr>
          <w:rFonts w:eastAsia="Montserrat" w:cs="Montserrat"/>
          <w:b/>
          <w:color w:val="1F497D" w:themeColor="text2"/>
        </w:rPr>
      </w:pPr>
      <w:r w:rsidRPr="00CF28C4">
        <w:rPr>
          <w:rFonts w:eastAsia="Montserrat" w:cs="Montserrat"/>
          <w:b/>
          <w:color w:val="1F497D" w:themeColor="text2"/>
        </w:rPr>
        <w:t>FORMULARIO CONCURSO MUJER RURAL</w:t>
      </w:r>
    </w:p>
    <w:p w:rsidR="00CF28C4" w:rsidRPr="00CF28C4" w:rsidRDefault="00CF28C4" w:rsidP="00CF28C4">
      <w:pPr>
        <w:shd w:val="clear" w:color="auto" w:fill="FFFFFF"/>
        <w:spacing w:after="0" w:line="240" w:lineRule="auto"/>
        <w:jc w:val="center"/>
        <w:rPr>
          <w:rFonts w:eastAsia="Montserrat" w:cs="Montserrat"/>
          <w:b/>
          <w:color w:val="1F497D" w:themeColor="text2"/>
        </w:rPr>
      </w:pPr>
      <w:r w:rsidRPr="00CF28C4">
        <w:rPr>
          <w:rFonts w:eastAsia="Montserrat" w:cs="Montserrat"/>
          <w:b/>
          <w:color w:val="1F497D" w:themeColor="text2"/>
        </w:rPr>
        <w:t>IDEA PROYECTO ASOCIATIVO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 xml:space="preserve">DESCRIPCIÓN DE LA ORGANIZACIÓN /EMPRENDIMIENTO 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E7E6E6"/>
      </w:pPr>
      <w:r w:rsidRPr="00CF28C4">
        <w:rPr>
          <w:i/>
        </w:rPr>
        <w:t xml:space="preserve">Se busca conocer los aspectos que consideren más importantes de la organización y su actividad. Pueden sumar información que deseen.  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Nombre de la organización: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</w:pPr>
    </w:p>
    <w:p w:rsidR="00CF28C4" w:rsidRPr="00CF28C4" w:rsidRDefault="00CF28C4" w:rsidP="00CF28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 w:rsidRPr="00CF28C4">
        <w:t xml:space="preserve">Contacto: </w:t>
      </w:r>
      <w:r w:rsidRPr="00CF28C4">
        <w:rPr>
          <w:i/>
          <w:color w:val="595959"/>
          <w:highlight w:val="lightGray"/>
        </w:rPr>
        <w:t>teléfono y nombre referente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  <w:rPr>
          <w:color w:val="000000"/>
        </w:rPr>
      </w:pPr>
    </w:p>
    <w:p w:rsidR="00CF28C4" w:rsidRPr="00CF28C4" w:rsidRDefault="00CF28C4" w:rsidP="00CF28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Tipo organización</w:t>
      </w:r>
      <w:r w:rsidRPr="00CF28C4">
        <w:t xml:space="preserve"> y </w:t>
      </w:r>
      <w:r w:rsidRPr="00CF28C4">
        <w:rPr>
          <w:color w:val="000000"/>
        </w:rPr>
        <w:t>actividad</w:t>
      </w:r>
      <w:r w:rsidRPr="00CF28C4">
        <w:t xml:space="preserve">: 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CF28C4" w:rsidRPr="00CF28C4" w:rsidRDefault="00CF28C4" w:rsidP="00CF28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 xml:space="preserve">Definan con sus palabras ¿Cuál es la actividad principal de la organización? Objetivo, razón de ser de la misma. 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 w:right="-376"/>
        <w:rPr>
          <w:color w:val="000000"/>
        </w:rPr>
      </w:pPr>
    </w:p>
    <w:p w:rsidR="00CF28C4" w:rsidRPr="00CF28C4" w:rsidRDefault="00CF28C4" w:rsidP="00CF28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  <w:r w:rsidRPr="00CF28C4">
        <w:t>Cuántos</w:t>
      </w:r>
      <w:r w:rsidRPr="00CF28C4">
        <w:rPr>
          <w:color w:val="000000"/>
        </w:rPr>
        <w:t xml:space="preserve"> años tiene la organización.  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 w:right="-376"/>
        <w:rPr>
          <w:i/>
          <w:color w:val="595959"/>
        </w:rPr>
      </w:pPr>
      <w:r w:rsidRPr="00CF28C4">
        <w:rPr>
          <w:i/>
          <w:color w:val="595959"/>
          <w:highlight w:val="lightGray"/>
        </w:rPr>
        <w:t>Seleccione opción. Tomar fecha creación, formalización</w:t>
      </w:r>
    </w:p>
    <w:p w:rsidR="00CF28C4" w:rsidRPr="00CF28C4" w:rsidRDefault="00CF28C4" w:rsidP="00CF28C4">
      <w:pPr>
        <w:shd w:val="clear" w:color="auto" w:fill="FFFFFF"/>
        <w:spacing w:after="0" w:line="240" w:lineRule="auto"/>
        <w:ind w:right="-376"/>
        <w:rPr>
          <w:color w:val="595959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Menos de 5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Más de 5</w:t>
      </w:r>
    </w:p>
    <w:p w:rsidR="00CF28C4" w:rsidRPr="00CF28C4" w:rsidRDefault="00CF28C4" w:rsidP="00CF28C4">
      <w:pPr>
        <w:shd w:val="clear" w:color="auto" w:fill="FFFFFF"/>
        <w:spacing w:after="0" w:line="240" w:lineRule="auto"/>
        <w:ind w:right="-376"/>
        <w:rPr>
          <w:color w:val="000000"/>
        </w:rPr>
      </w:pPr>
      <w:r w:rsidRPr="00CF28C4">
        <w:rPr>
          <w:color w:val="000000"/>
        </w:rPr>
        <w:t>Más de 10</w:t>
      </w:r>
    </w:p>
    <w:p w:rsidR="00CF28C4" w:rsidRPr="00CF28C4" w:rsidRDefault="00CF28C4" w:rsidP="00CF28C4">
      <w:pPr>
        <w:shd w:val="clear" w:color="auto" w:fill="FFFFFF"/>
        <w:spacing w:after="0" w:line="240" w:lineRule="auto"/>
        <w:ind w:right="-376"/>
        <w:rPr>
          <w:color w:val="000000"/>
        </w:rPr>
      </w:pPr>
    </w:p>
    <w:p w:rsidR="00CF28C4" w:rsidRPr="00CF28C4" w:rsidRDefault="00CF28C4" w:rsidP="00CF28C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  <w:r w:rsidRPr="00CF28C4">
        <w:rPr>
          <w:color w:val="000000"/>
        </w:rPr>
        <w:t>Edad promedio de sus integrantes: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 w:right="-376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 w:right="-376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 w:right="-376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  <w:r w:rsidRPr="00CF28C4">
        <w:t xml:space="preserve">1.7. ¿Cuántas mujeres participan en la organización? </w:t>
      </w:r>
      <w:r w:rsidRPr="00CF28C4">
        <w:rPr>
          <w:i/>
          <w:color w:val="808080"/>
        </w:rPr>
        <w:t>Seleccione opción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0" w:right="-376"/>
      </w:pPr>
    </w:p>
    <w:tbl>
      <w:tblPr>
        <w:tblW w:w="8408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4"/>
        <w:gridCol w:w="4204"/>
      </w:tblGrid>
      <w:tr w:rsidR="00CF28C4" w:rsidRPr="00CF28C4" w:rsidTr="0076222C">
        <w:trPr>
          <w:cantSplit/>
          <w:tblHeader/>
        </w:trPr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  <w:r w:rsidRPr="00CF28C4">
              <w:rPr>
                <w:color w:val="000000"/>
              </w:rPr>
              <w:t>Edad</w:t>
            </w:r>
          </w:p>
        </w:tc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  <w:r w:rsidRPr="00CF28C4">
              <w:rPr>
                <w:color w:val="000000"/>
              </w:rPr>
              <w:t>Cantidad de integrantes</w:t>
            </w:r>
          </w:p>
        </w:tc>
      </w:tr>
      <w:tr w:rsidR="00CF28C4" w:rsidRPr="00CF28C4" w:rsidTr="0076222C">
        <w:trPr>
          <w:cantSplit/>
          <w:tblHeader/>
        </w:trPr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  <w:r w:rsidRPr="00CF28C4">
              <w:rPr>
                <w:color w:val="000000"/>
              </w:rPr>
              <w:t>Hasta 29 años</w:t>
            </w:r>
          </w:p>
        </w:tc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</w:p>
        </w:tc>
      </w:tr>
      <w:tr w:rsidR="00CF28C4" w:rsidRPr="00CF28C4" w:rsidTr="0076222C">
        <w:trPr>
          <w:cantSplit/>
          <w:tblHeader/>
        </w:trPr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  <w:r w:rsidRPr="00CF28C4">
              <w:rPr>
                <w:color w:val="000000"/>
              </w:rPr>
              <w:t>30 – 40 años</w:t>
            </w:r>
          </w:p>
        </w:tc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</w:p>
        </w:tc>
      </w:tr>
      <w:tr w:rsidR="00CF28C4" w:rsidRPr="00CF28C4" w:rsidTr="0076222C">
        <w:trPr>
          <w:cantSplit/>
          <w:tblHeader/>
        </w:trPr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  <w:r w:rsidRPr="00CF28C4">
              <w:rPr>
                <w:color w:val="000000"/>
              </w:rPr>
              <w:t>41 o más</w:t>
            </w:r>
          </w:p>
        </w:tc>
        <w:tc>
          <w:tcPr>
            <w:tcW w:w="4204" w:type="dxa"/>
          </w:tcPr>
          <w:p w:rsidR="00CF28C4" w:rsidRPr="00CF28C4" w:rsidRDefault="00CF28C4" w:rsidP="00762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376"/>
              <w:rPr>
                <w:color w:val="000000"/>
              </w:rPr>
            </w:pPr>
          </w:p>
        </w:tc>
      </w:tr>
    </w:tbl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t xml:space="preserve">1.8. </w:t>
      </w:r>
      <w:r w:rsidRPr="00CF28C4">
        <w:rPr>
          <w:color w:val="000000"/>
        </w:rPr>
        <w:t xml:space="preserve">¿Cuántas personas en total integran la organización? ¿cómo, quienes toman las decisiones? ¿cada cuanto se reúnen?   (Nombre y rol dentro de la organización) 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t xml:space="preserve">1.9. </w:t>
      </w:r>
      <w:r w:rsidRPr="00CF28C4">
        <w:rPr>
          <w:color w:val="000000"/>
        </w:rPr>
        <w:t xml:space="preserve">¿Existen </w:t>
      </w:r>
      <w:r w:rsidRPr="00CF28C4">
        <w:t>mujeres o varones</w:t>
      </w:r>
      <w:r w:rsidRPr="00CF28C4">
        <w:rPr>
          <w:color w:val="000000"/>
        </w:rPr>
        <w:t xml:space="preserve"> de la organización que pertenezcan a un pueblo indígena? En caso de corresponder ¿Cuántas/os?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t xml:space="preserve">1.10. </w:t>
      </w:r>
      <w:r w:rsidRPr="00CF28C4">
        <w:rPr>
          <w:color w:val="000000"/>
        </w:rPr>
        <w:t>¿Cuántas beneficiarias son consideradas jefas de hogar? (aquellas quienes aportan los mayores ingresos del hogar y sobre la que recaen las principales decisiones)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80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  <w:r w:rsidRPr="00CF28C4">
        <w:t xml:space="preserve">1.11. </w:t>
      </w:r>
      <w:r w:rsidRPr="00CF28C4">
        <w:rPr>
          <w:color w:val="000000"/>
        </w:rPr>
        <w:t xml:space="preserve">Describan brevemente </w:t>
      </w:r>
      <w:r w:rsidRPr="00CF28C4">
        <w:t>dónde</w:t>
      </w:r>
      <w:r w:rsidRPr="00CF28C4">
        <w:rPr>
          <w:color w:val="000000"/>
        </w:rPr>
        <w:t xml:space="preserve"> (lugar) como (forma) y a quien (cliente) venden sus productos. Especificar </w:t>
      </w:r>
      <w:r w:rsidRPr="00CF28C4">
        <w:t>requerimientos de habilitaciones</w:t>
      </w:r>
      <w:r w:rsidRPr="00CF28C4">
        <w:rPr>
          <w:color w:val="000000"/>
        </w:rPr>
        <w:t xml:space="preserve">, etc. 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ind w:right="-376"/>
      </w:pPr>
    </w:p>
    <w:p w:rsidR="00CF28C4" w:rsidRPr="00CF28C4" w:rsidRDefault="00CF28C4" w:rsidP="00CF28C4">
      <w:pPr>
        <w:shd w:val="clear" w:color="auto" w:fill="FFFFFF"/>
        <w:spacing w:after="0" w:line="240" w:lineRule="auto"/>
        <w:ind w:right="-376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376"/>
        <w:rPr>
          <w:color w:val="000000"/>
        </w:rPr>
      </w:pPr>
      <w:r w:rsidRPr="00CF28C4">
        <w:t xml:space="preserve">1.12. </w:t>
      </w:r>
      <w:r w:rsidRPr="00CF28C4">
        <w:rPr>
          <w:color w:val="000000"/>
        </w:rPr>
        <w:t xml:space="preserve">¿Cuáles son los materiales y herramientas más </w:t>
      </w:r>
      <w:r w:rsidRPr="00CF28C4">
        <w:t>importantes</w:t>
      </w:r>
      <w:r w:rsidRPr="00CF28C4">
        <w:rPr>
          <w:color w:val="000000"/>
        </w:rPr>
        <w:t xml:space="preserve"> que utilizan para producir?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-376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-376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000000"/>
        </w:rPr>
      </w:pPr>
      <w:r w:rsidRPr="00CF28C4">
        <w:t xml:space="preserve">2. </w:t>
      </w:r>
      <w:r w:rsidRPr="00CF28C4">
        <w:rPr>
          <w:color w:val="000000"/>
        </w:rPr>
        <w:t>CONTEXTO – EXPERIENCIA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E7E6E6"/>
      </w:pPr>
      <w:r w:rsidRPr="00CF28C4">
        <w:rPr>
          <w:i/>
          <w:highlight w:val="lightGray"/>
        </w:rPr>
        <w:t>Se busca conocer los aspectos de la asociación y su entorno. Puede sumar información que desee.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2.1. Enumere sus principales proveedores de materias primas y otros insumos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</w:pPr>
    </w:p>
    <w:p w:rsidR="00CF28C4" w:rsidRPr="00CF28C4" w:rsidRDefault="00CF28C4" w:rsidP="00CF28C4">
      <w:pPr>
        <w:shd w:val="clear" w:color="auto" w:fill="FFFFFF"/>
        <w:spacing w:after="0" w:line="240" w:lineRule="auto"/>
      </w:pPr>
    </w:p>
    <w:p w:rsidR="00CF28C4" w:rsidRPr="00CF28C4" w:rsidRDefault="00CF28C4" w:rsidP="00CF28C4">
      <w:pPr>
        <w:shd w:val="clear" w:color="auto" w:fill="FFFFFF"/>
        <w:spacing w:after="0" w:line="240" w:lineRule="auto"/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2.2. Enumere sus principales clientes</w:t>
      </w:r>
    </w:p>
    <w:p w:rsidR="00CF28C4" w:rsidRPr="00CF28C4" w:rsidRDefault="00CF28C4" w:rsidP="00CF28C4">
      <w:pPr>
        <w:shd w:val="clear" w:color="auto" w:fill="FFFFFF"/>
        <w:spacing w:after="0" w:line="240" w:lineRule="auto"/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2.3. Enumere sus principales competidores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2.4. Experiencia del grupo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tabs>
          <w:tab w:val="left" w:pos="2095"/>
        </w:tabs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tabs>
          <w:tab w:val="left" w:pos="2095"/>
        </w:tabs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tabs>
          <w:tab w:val="left" w:pos="2095"/>
        </w:tabs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tabs>
          <w:tab w:val="left" w:pos="2095"/>
        </w:tabs>
        <w:spacing w:after="0" w:line="240" w:lineRule="auto"/>
        <w:rPr>
          <w:color w:val="000000"/>
        </w:rPr>
      </w:pPr>
      <w:r w:rsidRPr="00CF28C4">
        <w:rPr>
          <w:color w:val="000000"/>
        </w:rPr>
        <w:t>2.5. Existen en la organización: ¿integrantes de un mismo grupo familiar? ¿</w:t>
      </w:r>
      <w:r w:rsidRPr="00CF28C4">
        <w:t>cuántos</w:t>
      </w:r>
      <w:r w:rsidRPr="00CF28C4">
        <w:rPr>
          <w:color w:val="000000"/>
        </w:rPr>
        <w:t>?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</w:pPr>
    </w:p>
    <w:p w:rsidR="00CF28C4" w:rsidRPr="00CF28C4" w:rsidRDefault="00CF28C4" w:rsidP="00CF28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PROYECTO INVERSION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E7E6E6"/>
        <w:rPr>
          <w:color w:val="595959"/>
        </w:rPr>
      </w:pPr>
      <w:r w:rsidRPr="00CF28C4">
        <w:rPr>
          <w:i/>
          <w:color w:val="595959"/>
          <w:highlight w:val="lightGray"/>
        </w:rPr>
        <w:t>Se busca conocer cuál será el destino de los fondos.</w:t>
      </w:r>
    </w:p>
    <w:p w:rsidR="00CF28C4" w:rsidRPr="00CF28C4" w:rsidRDefault="00CF28C4" w:rsidP="00CF28C4">
      <w:pPr>
        <w:spacing w:line="258" w:lineRule="auto"/>
      </w:pPr>
      <w:r w:rsidRPr="00CF28C4">
        <w:t xml:space="preserve">3.1 Describir en qué medida el proyecto promueve alguno de los siguientes ejes: </w:t>
      </w:r>
    </w:p>
    <w:p w:rsidR="00CF28C4" w:rsidRPr="00CF28C4" w:rsidRDefault="00CF28C4" w:rsidP="00CF28C4">
      <w:pPr>
        <w:spacing w:line="258" w:lineRule="auto"/>
        <w:rPr>
          <w:i/>
          <w:iCs/>
        </w:rPr>
      </w:pPr>
      <w:r w:rsidRPr="00CF28C4">
        <w:rPr>
          <w:i/>
          <w:iCs/>
          <w:highlight w:val="lightGray"/>
        </w:rPr>
        <w:t>Ver bases y condiciones inciso 4. Temática del concurso- Ejes a priorizar por comité evaluador</w:t>
      </w:r>
    </w:p>
    <w:p w:rsidR="00CF28C4" w:rsidRPr="00CF28C4" w:rsidRDefault="00CF28C4" w:rsidP="00CF28C4">
      <w:pPr>
        <w:spacing w:before="3" w:after="0" w:line="360" w:lineRule="auto"/>
        <w:jc w:val="both"/>
        <w:rPr>
          <w:color w:val="000000"/>
        </w:rPr>
      </w:pPr>
      <w:r w:rsidRPr="00CF28C4">
        <w:rPr>
          <w:color w:val="003300"/>
        </w:rPr>
        <w:t>Aporten a su autonomía económica</w:t>
      </w:r>
      <w:r w:rsidRPr="00CF28C4">
        <w:rPr>
          <w:color w:val="000000"/>
        </w:rPr>
        <w:t>, y /o Aporten</w:t>
      </w:r>
      <w:r w:rsidRPr="00CF28C4">
        <w:rPr>
          <w:color w:val="003300"/>
        </w:rPr>
        <w:t xml:space="preserve"> a la soberanía alimentaria, y /o, Aquéllos que se encuentran inmersos en grupos de jóvenes, comunidades aborígenes, jefas de familia, y/o, Aporten al desarrollo sustentable (social y ambiental), y/o, a Mitigación y adaptación al cambio climático (cuidado y uso sustentable de los recursos naturales).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 xml:space="preserve">3.2. Comentar </w:t>
      </w:r>
      <w:r w:rsidRPr="00CF28C4">
        <w:t>qué</w:t>
      </w:r>
      <w:r w:rsidRPr="00CF28C4">
        <w:rPr>
          <w:color w:val="000000"/>
        </w:rPr>
        <w:t xml:space="preserve"> aspectos del emprendimiento desean mejorar </w:t>
      </w:r>
    </w:p>
    <w:p w:rsidR="00CF28C4" w:rsidRPr="00CF28C4" w:rsidRDefault="00CF28C4" w:rsidP="00CF28C4">
      <w:pP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CF28C4">
        <w:rPr>
          <w:color w:val="000000"/>
        </w:rPr>
        <w:t>3.3. Utilizarían los fondos para:</w:t>
      </w: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:rsidR="00CF28C4" w:rsidRPr="00CF28C4" w:rsidRDefault="00CF28C4" w:rsidP="00CF28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  <w:r w:rsidRPr="00CF28C4">
        <w:t>3.4. ¿Cuántas mujeres consideran, que serán beneficiadas con el proyecto? Explique porque o de qué modo podrían llegar a ser beneficiadas.</w:t>
      </w: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  <w:r w:rsidRPr="00CF28C4">
        <w:t>3.5.¿Cuáles son los ingresos actuales de dichas mujeres (aproximadamente)? ¿cuánto más cree que ganará con el proyecto? (piense en los ingresos de las beneficiarias directas del proyecto.)</w:t>
      </w: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  <w:r w:rsidRPr="00CF28C4">
        <w:t>3.6. ¿La organización participa en otros espacios junto con otras organizaciones? ¿Interactúan o intercambian con otros sus acciones? Mencionar cuales.</w:t>
      </w: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</w:p>
    <w:p w:rsidR="00CF28C4" w:rsidRPr="00CF28C4" w:rsidRDefault="00CF28C4" w:rsidP="00CF28C4">
      <w:pPr>
        <w:ind w:right="-93"/>
      </w:pPr>
      <w:r w:rsidRPr="00CF28C4">
        <w:t>3.7. Aquí pueden compartir información que deseen y consideren relevante a los fines del concurso.</w:t>
      </w:r>
    </w:p>
    <w:p w:rsidR="00CF28C4" w:rsidRPr="00CF28C4" w:rsidRDefault="00CF28C4" w:rsidP="00CF28C4"/>
    <w:p w:rsidR="00CF28C4" w:rsidRPr="00CF28C4" w:rsidRDefault="00CF28C4" w:rsidP="00CF28C4"/>
    <w:p w:rsidR="00CF28C4" w:rsidRPr="00CF28C4" w:rsidRDefault="00CF28C4" w:rsidP="00CF28C4"/>
    <w:p w:rsidR="00461F62" w:rsidRPr="00CF28C4" w:rsidRDefault="00461F62"/>
    <w:sectPr w:rsidR="00461F62" w:rsidRPr="00CF28C4" w:rsidSect="00E768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8C" w:rsidRDefault="00AD1A8C" w:rsidP="00E30782">
      <w:pPr>
        <w:spacing w:after="0" w:line="240" w:lineRule="auto"/>
      </w:pPr>
      <w:r>
        <w:separator/>
      </w:r>
    </w:p>
  </w:endnote>
  <w:endnote w:type="continuationSeparator" w:id="1">
    <w:p w:rsidR="00AD1A8C" w:rsidRDefault="00AD1A8C" w:rsidP="00E3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8B" w:rsidRPr="00F47B4B" w:rsidRDefault="00F47B4B" w:rsidP="00F47B4B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-1755677</wp:posOffset>
          </wp:positionH>
          <wp:positionV relativeFrom="margin">
            <wp:posOffset>8692614</wp:posOffset>
          </wp:positionV>
          <wp:extent cx="8746881" cy="1063869"/>
          <wp:effectExtent l="19050" t="0" r="0" b="0"/>
          <wp:wrapSquare wrapText="bothSides"/>
          <wp:docPr id="2" name="Imagen 1" descr="C:\Users\DSM\Downloads\Copia de NQN_TEMPLATES_MEMBRETES_EDIT_4_columnas.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M\Downloads\Copia de NQN_TEMPLATES_MEMBRETES_EDIT_4_columnas.a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881" cy="1063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8C" w:rsidRDefault="00AD1A8C" w:rsidP="00E30782">
      <w:pPr>
        <w:spacing w:after="0" w:line="240" w:lineRule="auto"/>
      </w:pPr>
      <w:r>
        <w:separator/>
      </w:r>
    </w:p>
  </w:footnote>
  <w:footnote w:type="continuationSeparator" w:id="1">
    <w:p w:rsidR="00AD1A8C" w:rsidRDefault="00AD1A8C" w:rsidP="00E3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82" w:rsidRDefault="00461F62" w:rsidP="00E3078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23480" cy="885825"/>
          <wp:effectExtent l="19050" t="0" r="1270" b="0"/>
          <wp:wrapTopAndBottom/>
          <wp:docPr id="3" name="Imagen 1" descr="C:\Users\PROSAP\Downloads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SAP\Downloads\membr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F13"/>
    <w:multiLevelType w:val="multilevel"/>
    <w:tmpl w:val="C894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8D511EA"/>
    <w:multiLevelType w:val="multilevel"/>
    <w:tmpl w:val="FA040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A825D1"/>
    <w:multiLevelType w:val="multilevel"/>
    <w:tmpl w:val="1D325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AE022F"/>
    <w:multiLevelType w:val="multilevel"/>
    <w:tmpl w:val="D1BE0A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BBA6DAD"/>
    <w:multiLevelType w:val="multilevel"/>
    <w:tmpl w:val="BEA2FB14"/>
    <w:lvl w:ilvl="0">
      <w:start w:val="1"/>
      <w:numFmt w:val="bullet"/>
      <w:lvlText w:val="-"/>
      <w:lvlJc w:val="left"/>
      <w:pPr>
        <w:ind w:left="859" w:hanging="359"/>
      </w:pPr>
      <w:rPr>
        <w:rFonts w:ascii="Times New Roman" w:eastAsia="Times New Roman" w:hAnsi="Times New Roman" w:cs="Times New Roman"/>
        <w:b/>
        <w:color w:val="003300"/>
        <w:sz w:val="22"/>
        <w:szCs w:val="22"/>
      </w:rPr>
    </w:lvl>
    <w:lvl w:ilvl="1">
      <w:start w:val="1"/>
      <w:numFmt w:val="bullet"/>
      <w:lvlText w:val="●"/>
      <w:lvlJc w:val="left"/>
      <w:pPr>
        <w:ind w:left="171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577" w:hanging="36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6" w:hanging="3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295" w:hanging="36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154" w:hanging="36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3" w:hanging="36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872" w:hanging="36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731" w:hanging="361"/>
      </w:pPr>
      <w:rPr>
        <w:rFonts w:ascii="Noto Sans Symbols" w:eastAsia="Noto Sans Symbols" w:hAnsi="Noto Sans Symbols" w:cs="Noto Sans Symbols"/>
      </w:rPr>
    </w:lvl>
  </w:abstractNum>
  <w:abstractNum w:abstractNumId="5">
    <w:nsid w:val="507D17E4"/>
    <w:multiLevelType w:val="multilevel"/>
    <w:tmpl w:val="53EAC150"/>
    <w:lvl w:ilvl="0">
      <w:start w:val="1"/>
      <w:numFmt w:val="bullet"/>
      <w:lvlText w:val="-"/>
      <w:lvlJc w:val="left"/>
      <w:pPr>
        <w:ind w:left="499" w:hanging="360"/>
      </w:pPr>
      <w:rPr>
        <w:rFonts w:ascii="Times New Roman" w:eastAsia="Times New Roman" w:hAnsi="Times New Roman" w:cs="Times New Roman"/>
        <w:color w:val="003300"/>
        <w:sz w:val="22"/>
        <w:szCs w:val="22"/>
      </w:rPr>
    </w:lvl>
    <w:lvl w:ilvl="1">
      <w:start w:val="1"/>
      <w:numFmt w:val="bullet"/>
      <w:lvlText w:val="●"/>
      <w:lvlJc w:val="left"/>
      <w:pPr>
        <w:ind w:left="139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2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79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9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65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2DE515C"/>
    <w:multiLevelType w:val="multilevel"/>
    <w:tmpl w:val="E2AC9EA8"/>
    <w:lvl w:ilvl="0">
      <w:start w:val="1"/>
      <w:numFmt w:val="decimal"/>
      <w:lvlText w:val="%1."/>
      <w:lvlJc w:val="left"/>
      <w:pPr>
        <w:ind w:left="224" w:hanging="224"/>
      </w:pPr>
      <w:rPr>
        <w:b/>
        <w:color w:val="003300"/>
        <w:sz w:val="22"/>
        <w:szCs w:val="22"/>
      </w:rPr>
    </w:lvl>
    <w:lvl w:ilvl="1">
      <w:start w:val="1"/>
      <w:numFmt w:val="bullet"/>
      <w:lvlText w:val="-"/>
      <w:lvlJc w:val="left"/>
      <w:pPr>
        <w:ind w:left="859" w:hanging="359"/>
      </w:pPr>
      <w:rPr>
        <w:rFonts w:ascii="Times New Roman" w:eastAsia="Times New Roman" w:hAnsi="Times New Roman" w:cs="Times New Roman"/>
        <w:b/>
        <w:color w:val="003300"/>
        <w:sz w:val="22"/>
        <w:szCs w:val="22"/>
      </w:rPr>
    </w:lvl>
    <w:lvl w:ilvl="2">
      <w:start w:val="1"/>
      <w:numFmt w:val="bullet"/>
      <w:lvlText w:val="●"/>
      <w:lvlJc w:val="left"/>
      <w:pPr>
        <w:ind w:left="1814" w:hanging="36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722" w:hanging="36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677" w:hanging="36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1" w:hanging="36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585" w:hanging="36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540" w:hanging="361"/>
      </w:pPr>
      <w:rPr>
        <w:rFonts w:ascii="Noto Sans Symbols" w:eastAsia="Noto Sans Symbols" w:hAnsi="Noto Sans Symbols" w:cs="Noto Sans Symbols"/>
      </w:rPr>
    </w:lvl>
  </w:abstractNum>
  <w:abstractNum w:abstractNumId="7">
    <w:nsid w:val="6830430A"/>
    <w:multiLevelType w:val="multilevel"/>
    <w:tmpl w:val="23FAA4F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8">
    <w:nsid w:val="749A14FF"/>
    <w:multiLevelType w:val="multilevel"/>
    <w:tmpl w:val="3878A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0782"/>
    <w:rsid w:val="00032639"/>
    <w:rsid w:val="00166901"/>
    <w:rsid w:val="0022002F"/>
    <w:rsid w:val="00461F62"/>
    <w:rsid w:val="004A7B86"/>
    <w:rsid w:val="00667586"/>
    <w:rsid w:val="00691631"/>
    <w:rsid w:val="00715F97"/>
    <w:rsid w:val="00AD1A8C"/>
    <w:rsid w:val="00BF3D81"/>
    <w:rsid w:val="00CF28C4"/>
    <w:rsid w:val="00D2788B"/>
    <w:rsid w:val="00D326BB"/>
    <w:rsid w:val="00E12FD2"/>
    <w:rsid w:val="00E30782"/>
    <w:rsid w:val="00E7686B"/>
    <w:rsid w:val="00F47B4B"/>
    <w:rsid w:val="00F7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782"/>
  </w:style>
  <w:style w:type="paragraph" w:styleId="Piedepgina">
    <w:name w:val="footer"/>
    <w:basedOn w:val="Normal"/>
    <w:link w:val="PiedepginaCar"/>
    <w:uiPriority w:val="99"/>
    <w:semiHidden/>
    <w:unhideWhenUsed/>
    <w:rsid w:val="00E30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782"/>
  </w:style>
  <w:style w:type="paragraph" w:styleId="Textodeglobo">
    <w:name w:val="Balloon Text"/>
    <w:basedOn w:val="Normal"/>
    <w:link w:val="TextodegloboCar"/>
    <w:uiPriority w:val="99"/>
    <w:semiHidden/>
    <w:unhideWhenUsed/>
    <w:rsid w:val="00E3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</dc:creator>
  <cp:lastModifiedBy>Mariana</cp:lastModifiedBy>
  <cp:revision>2</cp:revision>
  <dcterms:created xsi:type="dcterms:W3CDTF">2024-07-25T14:36:00Z</dcterms:created>
  <dcterms:modified xsi:type="dcterms:W3CDTF">2024-07-25T14:36:00Z</dcterms:modified>
</cp:coreProperties>
</file>